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12" w:rsidRPr="008B31A0" w:rsidRDefault="000A1B12" w:rsidP="000A1B12">
      <w:pPr>
        <w:jc w:val="both"/>
        <w:rPr>
          <w:b/>
          <w:sz w:val="28"/>
          <w:szCs w:val="28"/>
        </w:rPr>
      </w:pP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3C67E5" w:rsidRPr="00662143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3C67E5" w:rsidRDefault="003C67E5" w:rsidP="003C67E5">
      <w:pPr>
        <w:jc w:val="center"/>
        <w:rPr>
          <w:b/>
          <w:color w:val="000000" w:themeColor="text1"/>
          <w:sz w:val="26"/>
          <w:szCs w:val="26"/>
        </w:rPr>
      </w:pPr>
    </w:p>
    <w:p w:rsidR="00F943AB" w:rsidRDefault="00F943AB" w:rsidP="003C67E5">
      <w:pPr>
        <w:jc w:val="center"/>
        <w:rPr>
          <w:b/>
          <w:color w:val="000000" w:themeColor="text1"/>
          <w:sz w:val="26"/>
          <w:szCs w:val="26"/>
        </w:rPr>
      </w:pPr>
    </w:p>
    <w:p w:rsidR="00F943AB" w:rsidRPr="00662143" w:rsidRDefault="00F943AB" w:rsidP="003C67E5">
      <w:pPr>
        <w:jc w:val="center"/>
        <w:rPr>
          <w:b/>
          <w:color w:val="000000" w:themeColor="text1"/>
          <w:sz w:val="26"/>
          <w:szCs w:val="26"/>
        </w:rPr>
      </w:pPr>
    </w:p>
    <w:p w:rsidR="003C67E5" w:rsidRDefault="003C67E5" w:rsidP="003C67E5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F943AB" w:rsidRDefault="00F943AB" w:rsidP="003C67E5">
      <w:pPr>
        <w:jc w:val="center"/>
        <w:rPr>
          <w:b/>
          <w:color w:val="000000" w:themeColor="text1"/>
          <w:sz w:val="26"/>
          <w:szCs w:val="26"/>
        </w:rPr>
      </w:pPr>
    </w:p>
    <w:p w:rsidR="00F943AB" w:rsidRPr="00662143" w:rsidRDefault="00F943AB" w:rsidP="003C67E5">
      <w:pPr>
        <w:jc w:val="center"/>
        <w:rPr>
          <w:b/>
          <w:color w:val="000000" w:themeColor="text1"/>
          <w:sz w:val="26"/>
          <w:szCs w:val="26"/>
        </w:rPr>
      </w:pPr>
    </w:p>
    <w:p w:rsidR="003C67E5" w:rsidRPr="00662143" w:rsidRDefault="003C67E5" w:rsidP="003C67E5">
      <w:pPr>
        <w:spacing w:line="216" w:lineRule="auto"/>
        <w:jc w:val="both"/>
        <w:rPr>
          <w:b/>
          <w:sz w:val="26"/>
          <w:szCs w:val="26"/>
        </w:rPr>
      </w:pPr>
    </w:p>
    <w:p w:rsidR="003C67E5" w:rsidRPr="00662143" w:rsidRDefault="003C67E5" w:rsidP="003C67E5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15.10.2020</w:t>
      </w:r>
      <w:r w:rsidRPr="00662143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№9/6-СД</w:t>
      </w:r>
    </w:p>
    <w:p w:rsidR="000A1B12" w:rsidRDefault="000A1B12" w:rsidP="000A1B12">
      <w:pPr>
        <w:jc w:val="both"/>
        <w:rPr>
          <w:b/>
          <w:sz w:val="28"/>
          <w:szCs w:val="28"/>
        </w:rPr>
      </w:pPr>
    </w:p>
    <w:p w:rsidR="00F943AB" w:rsidRPr="008B31A0" w:rsidRDefault="00F943AB" w:rsidP="000A1B1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0A1B12" w:rsidRPr="008B31A0" w:rsidTr="00F621CA">
        <w:tc>
          <w:tcPr>
            <w:tcW w:w="4678" w:type="dxa"/>
            <w:hideMark/>
          </w:tcPr>
          <w:p w:rsidR="000A1B12" w:rsidRPr="008B31A0" w:rsidRDefault="006F75CA" w:rsidP="00F621CA">
            <w:pPr>
              <w:jc w:val="both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 xml:space="preserve">О внесении изменений в решение </w:t>
            </w:r>
          </w:p>
          <w:p w:rsidR="006F75CA" w:rsidRPr="008B31A0" w:rsidRDefault="006F75CA" w:rsidP="00F621CA">
            <w:pPr>
              <w:jc w:val="both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 xml:space="preserve">Совета депутатов муниципального </w:t>
            </w:r>
          </w:p>
          <w:p w:rsidR="006F75CA" w:rsidRPr="008B31A0" w:rsidRDefault="006F75CA" w:rsidP="00F621CA">
            <w:pPr>
              <w:jc w:val="both"/>
              <w:rPr>
                <w:rFonts w:eastAsia="Calibri"/>
                <w:b/>
                <w:spacing w:val="-2"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>округа Северное Медведково</w:t>
            </w:r>
          </w:p>
          <w:p w:rsidR="006F75CA" w:rsidRPr="008B31A0" w:rsidRDefault="006F75CA" w:rsidP="00F621CA">
            <w:pPr>
              <w:jc w:val="both"/>
              <w:rPr>
                <w:b/>
                <w:sz w:val="28"/>
                <w:szCs w:val="28"/>
              </w:rPr>
            </w:pPr>
            <w:r w:rsidRPr="008B31A0">
              <w:rPr>
                <w:rFonts w:eastAsia="Calibri"/>
                <w:b/>
                <w:spacing w:val="-2"/>
                <w:sz w:val="28"/>
                <w:szCs w:val="28"/>
              </w:rPr>
              <w:t>от 13.11.2019 года №12/8-СД</w:t>
            </w:r>
          </w:p>
        </w:tc>
        <w:tc>
          <w:tcPr>
            <w:tcW w:w="3770" w:type="dxa"/>
          </w:tcPr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A1B12" w:rsidRDefault="000A1B12" w:rsidP="000A1B12">
      <w:pPr>
        <w:jc w:val="both"/>
        <w:rPr>
          <w:sz w:val="28"/>
          <w:szCs w:val="28"/>
        </w:rPr>
      </w:pPr>
    </w:p>
    <w:p w:rsidR="00F943AB" w:rsidRPr="008B31A0" w:rsidRDefault="00F943AB" w:rsidP="000A1B12">
      <w:pPr>
        <w:jc w:val="both"/>
        <w:rPr>
          <w:sz w:val="28"/>
          <w:szCs w:val="28"/>
        </w:rPr>
      </w:pPr>
    </w:p>
    <w:p w:rsidR="000A1B12" w:rsidRPr="008B31A0" w:rsidRDefault="000A1B12" w:rsidP="000A1B12">
      <w:pPr>
        <w:ind w:firstLine="708"/>
        <w:jc w:val="both"/>
        <w:rPr>
          <w:sz w:val="28"/>
          <w:szCs w:val="28"/>
        </w:rPr>
      </w:pPr>
      <w:r w:rsidRPr="008B31A0">
        <w:rPr>
          <w:sz w:val="28"/>
          <w:szCs w:val="28"/>
        </w:rPr>
        <w:t xml:space="preserve">В соответствии с </w:t>
      </w:r>
      <w:proofErr w:type="spellStart"/>
      <w:r w:rsidRPr="008B31A0">
        <w:rPr>
          <w:sz w:val="28"/>
          <w:szCs w:val="28"/>
        </w:rPr>
        <w:t>пп</w:t>
      </w:r>
      <w:proofErr w:type="spellEnd"/>
      <w:r w:rsidRPr="008B31A0">
        <w:rPr>
          <w:sz w:val="28"/>
          <w:szCs w:val="28"/>
        </w:rPr>
        <w:t>. 1 п.  2 ст. 6 Устава муниципального округа Северное Медведково, Порядком установления</w:t>
      </w:r>
      <w:r w:rsidRPr="008B31A0">
        <w:rPr>
          <w:color w:val="000000"/>
          <w:spacing w:val="-1"/>
          <w:sz w:val="28"/>
          <w:szCs w:val="28"/>
        </w:rPr>
        <w:t xml:space="preserve"> местных праздников и организации местных праздничных</w:t>
      </w:r>
      <w:r w:rsidRPr="008B31A0">
        <w:rPr>
          <w:color w:val="000000"/>
          <w:sz w:val="28"/>
          <w:szCs w:val="28"/>
        </w:rPr>
        <w:t xml:space="preserve"> и иных зрелищных мероприятий в муниципальном округе Северное Медведково</w:t>
      </w:r>
      <w:r w:rsidRPr="008B31A0">
        <w:rPr>
          <w:sz w:val="28"/>
          <w:szCs w:val="28"/>
        </w:rPr>
        <w:t>, утвержденным решением Совета депутатов муниципального округа Северное Медведково от 19.11.2013 г. № 16/6-СД</w:t>
      </w:r>
      <w:r w:rsidR="003C67E5">
        <w:rPr>
          <w:sz w:val="28"/>
          <w:szCs w:val="28"/>
        </w:rPr>
        <w:t>,</w:t>
      </w:r>
      <w:r w:rsidR="006F75CA" w:rsidRPr="008B31A0">
        <w:rPr>
          <w:sz w:val="28"/>
          <w:szCs w:val="28"/>
          <w:shd w:val="clear" w:color="auto" w:fill="FFFFFF"/>
        </w:rPr>
        <w:t xml:space="preserve"> в целях реализации мер, предусмотренных </w:t>
      </w:r>
      <w:r w:rsidR="006F75CA" w:rsidRPr="008B31A0">
        <w:rPr>
          <w:sz w:val="28"/>
          <w:szCs w:val="28"/>
        </w:rPr>
        <w:t>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Мэра Москвы от 05.03.2020 № 12-УМ «О введении режима повышенной готовности»</w:t>
      </w:r>
      <w:r w:rsidRPr="008B31A0">
        <w:rPr>
          <w:sz w:val="28"/>
          <w:szCs w:val="28"/>
        </w:rPr>
        <w:t xml:space="preserve">, </w:t>
      </w:r>
      <w:r w:rsidRPr="008B31A0">
        <w:rPr>
          <w:b/>
          <w:sz w:val="28"/>
          <w:szCs w:val="28"/>
        </w:rPr>
        <w:t>Совет депутатов решил:</w:t>
      </w:r>
    </w:p>
    <w:p w:rsidR="000A1B12" w:rsidRPr="008B31A0" w:rsidRDefault="000A1B12" w:rsidP="000A1B12">
      <w:pPr>
        <w:ind w:firstLine="540"/>
        <w:jc w:val="both"/>
        <w:rPr>
          <w:sz w:val="28"/>
          <w:szCs w:val="28"/>
        </w:rPr>
      </w:pPr>
    </w:p>
    <w:p w:rsidR="000A1B12" w:rsidRDefault="000A1B12" w:rsidP="000A1B12">
      <w:pPr>
        <w:ind w:firstLine="708"/>
        <w:jc w:val="both"/>
        <w:rPr>
          <w:sz w:val="28"/>
          <w:szCs w:val="28"/>
        </w:rPr>
      </w:pPr>
      <w:r w:rsidRPr="008B31A0">
        <w:rPr>
          <w:sz w:val="28"/>
          <w:szCs w:val="28"/>
        </w:rPr>
        <w:t xml:space="preserve">1. </w:t>
      </w:r>
      <w:r w:rsidR="006F75CA" w:rsidRPr="008B31A0">
        <w:rPr>
          <w:sz w:val="28"/>
          <w:szCs w:val="28"/>
        </w:rPr>
        <w:t>Внести изменения в решение Совета депутатов муниципального округа Северное Медведково от 13.11.2019 года №12/8-СД «</w:t>
      </w:r>
      <w:r w:rsidR="006F75CA" w:rsidRPr="008B31A0">
        <w:rPr>
          <w:rFonts w:eastAsia="Calibri"/>
          <w:spacing w:val="-2"/>
          <w:sz w:val="28"/>
          <w:szCs w:val="28"/>
        </w:rPr>
        <w:t>Об утверждении п</w:t>
      </w:r>
      <w:r w:rsidR="006F75CA" w:rsidRPr="008B31A0">
        <w:rPr>
          <w:sz w:val="28"/>
          <w:szCs w:val="28"/>
        </w:rPr>
        <w:t xml:space="preserve">еречня местных праздничных и иных зрелищных мероприятий </w:t>
      </w:r>
      <w:r w:rsidR="006F75CA" w:rsidRPr="008B31A0">
        <w:rPr>
          <w:rFonts w:eastAsia="Calibri"/>
          <w:spacing w:val="-2"/>
          <w:sz w:val="28"/>
          <w:szCs w:val="28"/>
        </w:rPr>
        <w:t>муниципального округа Северное Медведково на 2020 год</w:t>
      </w:r>
      <w:r w:rsidR="006F75CA" w:rsidRPr="008B31A0">
        <w:rPr>
          <w:sz w:val="28"/>
          <w:szCs w:val="28"/>
        </w:rPr>
        <w:t>»</w:t>
      </w:r>
      <w:r w:rsidR="008B31A0" w:rsidRPr="008B31A0">
        <w:rPr>
          <w:sz w:val="28"/>
          <w:szCs w:val="28"/>
        </w:rPr>
        <w:t xml:space="preserve">, изложив </w:t>
      </w:r>
      <w:r w:rsidR="003C67E5" w:rsidRPr="003C67E5">
        <w:rPr>
          <w:sz w:val="28"/>
          <w:szCs w:val="28"/>
        </w:rPr>
        <w:t>приложение</w:t>
      </w:r>
      <w:r w:rsidR="008B31A0" w:rsidRPr="008B31A0">
        <w:rPr>
          <w:sz w:val="28"/>
          <w:szCs w:val="28"/>
        </w:rPr>
        <w:t xml:space="preserve"> к решению в редакции согласно </w:t>
      </w:r>
      <w:r w:rsidR="003C67E5" w:rsidRPr="008B31A0">
        <w:rPr>
          <w:sz w:val="28"/>
          <w:szCs w:val="28"/>
        </w:rPr>
        <w:t>приложению,</w:t>
      </w:r>
      <w:r w:rsidR="008B31A0" w:rsidRPr="008B31A0">
        <w:rPr>
          <w:sz w:val="28"/>
          <w:szCs w:val="28"/>
        </w:rPr>
        <w:t xml:space="preserve"> к настоящему решению</w:t>
      </w:r>
      <w:r w:rsidRPr="008B31A0">
        <w:rPr>
          <w:sz w:val="28"/>
          <w:szCs w:val="28"/>
        </w:rPr>
        <w:t>.</w:t>
      </w:r>
    </w:p>
    <w:p w:rsidR="00F943AB" w:rsidRPr="008B31A0" w:rsidRDefault="00F943AB" w:rsidP="000A1B12">
      <w:pPr>
        <w:ind w:firstLine="708"/>
        <w:jc w:val="both"/>
        <w:rPr>
          <w:sz w:val="28"/>
          <w:szCs w:val="28"/>
        </w:rPr>
      </w:pPr>
    </w:p>
    <w:p w:rsidR="000A1B12" w:rsidRDefault="000A1B12" w:rsidP="000A1B12">
      <w:pPr>
        <w:ind w:firstLine="709"/>
        <w:jc w:val="both"/>
        <w:rPr>
          <w:sz w:val="28"/>
          <w:szCs w:val="28"/>
        </w:rPr>
      </w:pPr>
      <w:r w:rsidRPr="008B31A0">
        <w:rPr>
          <w:sz w:val="28"/>
          <w:szCs w:val="28"/>
        </w:rPr>
        <w:t>2. Опубликовать настоящее решение в бюллетене «Московский муниципальный вестник», а также на официальном сайте муниципального округа Северное Медведково.</w:t>
      </w:r>
    </w:p>
    <w:p w:rsidR="00F943AB" w:rsidRPr="008B31A0" w:rsidRDefault="00F943AB" w:rsidP="000A1B12">
      <w:pPr>
        <w:ind w:firstLine="709"/>
        <w:jc w:val="both"/>
        <w:rPr>
          <w:sz w:val="28"/>
          <w:szCs w:val="28"/>
        </w:rPr>
      </w:pPr>
    </w:p>
    <w:p w:rsidR="000A1B12" w:rsidRDefault="000A1B12" w:rsidP="000A1B12">
      <w:pPr>
        <w:ind w:firstLine="709"/>
        <w:jc w:val="both"/>
        <w:rPr>
          <w:sz w:val="28"/>
          <w:szCs w:val="28"/>
        </w:rPr>
      </w:pPr>
      <w:r w:rsidRPr="008B31A0">
        <w:rPr>
          <w:sz w:val="28"/>
          <w:szCs w:val="28"/>
        </w:rPr>
        <w:t>3. Решение вступает в силу со дня его принятия.</w:t>
      </w:r>
    </w:p>
    <w:p w:rsidR="00F943AB" w:rsidRPr="008B31A0" w:rsidRDefault="00F943AB" w:rsidP="000A1B1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1B12" w:rsidRPr="008B31A0" w:rsidRDefault="000A1B12" w:rsidP="000A1B12">
      <w:pPr>
        <w:jc w:val="both"/>
        <w:rPr>
          <w:sz w:val="28"/>
          <w:szCs w:val="28"/>
        </w:rPr>
      </w:pPr>
      <w:r w:rsidRPr="008B31A0">
        <w:rPr>
          <w:sz w:val="28"/>
          <w:szCs w:val="28"/>
        </w:rPr>
        <w:lastRenderedPageBreak/>
        <w:t xml:space="preserve">          4. Контроль за исполнением настоящего решения возложить на главу муниципального округа Северное Медведково Денисову Т.Н.</w:t>
      </w:r>
    </w:p>
    <w:p w:rsidR="000A1B12" w:rsidRPr="008B31A0" w:rsidRDefault="000A1B12" w:rsidP="000A1B1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0A1B12" w:rsidRPr="008B31A0" w:rsidTr="008B31A0">
        <w:tc>
          <w:tcPr>
            <w:tcW w:w="4695" w:type="dxa"/>
            <w:shd w:val="clear" w:color="auto" w:fill="auto"/>
          </w:tcPr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  <w:r w:rsidRPr="008B31A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  <w:shd w:val="clear" w:color="auto" w:fill="auto"/>
          </w:tcPr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</w:p>
          <w:p w:rsidR="000A1B12" w:rsidRPr="008B31A0" w:rsidRDefault="000A1B12" w:rsidP="00F621CA">
            <w:pPr>
              <w:jc w:val="both"/>
              <w:rPr>
                <w:b/>
                <w:sz w:val="28"/>
                <w:szCs w:val="28"/>
              </w:rPr>
            </w:pPr>
            <w:r w:rsidRPr="008B31A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0A1B12" w:rsidRPr="008B31A0" w:rsidRDefault="000A1B12" w:rsidP="000A1B12">
      <w:pPr>
        <w:spacing w:after="200" w:line="276" w:lineRule="auto"/>
        <w:jc w:val="both"/>
        <w:rPr>
          <w:bCs/>
          <w:sz w:val="28"/>
          <w:szCs w:val="28"/>
        </w:rPr>
      </w:pPr>
      <w:r w:rsidRPr="008B31A0">
        <w:rPr>
          <w:bCs/>
          <w:sz w:val="28"/>
          <w:szCs w:val="28"/>
        </w:rPr>
        <w:br w:type="page"/>
      </w: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lastRenderedPageBreak/>
        <w:t xml:space="preserve">Приложение  </w:t>
      </w: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муниципального округа Северное Медведково</w:t>
      </w:r>
    </w:p>
    <w:p w:rsidR="008B31A0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 w:rsidR="003C67E5">
        <w:rPr>
          <w:bCs/>
          <w:sz w:val="28"/>
          <w:szCs w:val="28"/>
        </w:rPr>
        <w:t>15.10.2020 №9/6</w:t>
      </w:r>
      <w:r>
        <w:rPr>
          <w:bCs/>
          <w:sz w:val="28"/>
          <w:szCs w:val="28"/>
        </w:rPr>
        <w:t>-СД</w:t>
      </w:r>
      <w:r>
        <w:rPr>
          <w:bCs/>
          <w:color w:val="FFFFFF" w:themeColor="background1"/>
          <w:sz w:val="28"/>
          <w:szCs w:val="28"/>
        </w:rPr>
        <w:t xml:space="preserve"> </w:t>
      </w:r>
      <w:r w:rsidRPr="001A7895">
        <w:rPr>
          <w:bCs/>
          <w:color w:val="FFFFFF" w:themeColor="background1"/>
          <w:sz w:val="28"/>
          <w:szCs w:val="28"/>
        </w:rPr>
        <w:t>4.11</w:t>
      </w:r>
    </w:p>
    <w:p w:rsidR="008B31A0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Приложение  </w:t>
      </w:r>
    </w:p>
    <w:p w:rsidR="008B31A0" w:rsidRPr="00C63F7E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>к решению Совета депутатов муниципального округа Северное Медведково</w:t>
      </w:r>
    </w:p>
    <w:p w:rsidR="008B31A0" w:rsidRDefault="008B31A0" w:rsidP="008B31A0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  <w:r w:rsidRPr="00C63F7E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13.11.2019 №12/8-СД</w:t>
      </w:r>
      <w:r>
        <w:rPr>
          <w:bCs/>
          <w:color w:val="FFFFFF" w:themeColor="background1"/>
          <w:sz w:val="28"/>
          <w:szCs w:val="28"/>
        </w:rPr>
        <w:t xml:space="preserve"> </w:t>
      </w:r>
      <w:r w:rsidRPr="001A7895">
        <w:rPr>
          <w:bCs/>
          <w:color w:val="FFFFFF" w:themeColor="background1"/>
          <w:sz w:val="28"/>
          <w:szCs w:val="28"/>
        </w:rPr>
        <w:t>4.11.2018 №11/6-</w:t>
      </w:r>
    </w:p>
    <w:p w:rsidR="008B31A0" w:rsidRDefault="008B31A0" w:rsidP="008B31A0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C27745">
        <w:rPr>
          <w:b/>
          <w:sz w:val="28"/>
          <w:szCs w:val="28"/>
        </w:rPr>
        <w:t xml:space="preserve"> местных праздничных </w:t>
      </w:r>
      <w:r w:rsidRPr="0029182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иных зрелищных </w:t>
      </w:r>
      <w:r w:rsidRPr="00C27745">
        <w:rPr>
          <w:b/>
          <w:sz w:val="28"/>
          <w:szCs w:val="28"/>
        </w:rPr>
        <w:t>мероприятий для жителей муниципального округа Северное Медведково в</w:t>
      </w:r>
      <w:r>
        <w:rPr>
          <w:b/>
          <w:sz w:val="28"/>
          <w:szCs w:val="28"/>
        </w:rPr>
        <w:t xml:space="preserve"> 2020 году.</w:t>
      </w:r>
    </w:p>
    <w:p w:rsidR="008B31A0" w:rsidRDefault="008B31A0" w:rsidP="008B31A0">
      <w:pPr>
        <w:ind w:right="-6"/>
        <w:rPr>
          <w:b/>
          <w:sz w:val="28"/>
          <w:szCs w:val="28"/>
        </w:rPr>
      </w:pPr>
    </w:p>
    <w:p w:rsidR="008B31A0" w:rsidRPr="004B7E72" w:rsidRDefault="008B31A0" w:rsidP="008B31A0">
      <w:pPr>
        <w:ind w:right="-6"/>
        <w:jc w:val="both"/>
        <w:rPr>
          <w:sz w:val="28"/>
          <w:szCs w:val="28"/>
        </w:rPr>
      </w:pPr>
      <w:r w:rsidRPr="004B7E72">
        <w:rPr>
          <w:b/>
          <w:sz w:val="28"/>
          <w:szCs w:val="28"/>
        </w:rPr>
        <w:t>Объем финансирования</w:t>
      </w:r>
      <w:r w:rsidRPr="004B7E72">
        <w:rPr>
          <w:sz w:val="28"/>
          <w:szCs w:val="28"/>
        </w:rPr>
        <w:t>: 3 900 000,00 (три миллиона девятьсот тысяч рублей) 00 коп.</w:t>
      </w:r>
    </w:p>
    <w:p w:rsidR="008B31A0" w:rsidRDefault="008B31A0" w:rsidP="008B31A0">
      <w:pPr>
        <w:ind w:right="-6"/>
        <w:jc w:val="both"/>
        <w:rPr>
          <w:sz w:val="28"/>
          <w:szCs w:val="28"/>
        </w:rPr>
      </w:pPr>
      <w:r w:rsidRPr="004B7E72">
        <w:rPr>
          <w:b/>
          <w:sz w:val="28"/>
          <w:szCs w:val="28"/>
        </w:rPr>
        <w:t xml:space="preserve">Источник финансирования: </w:t>
      </w:r>
      <w:r w:rsidRPr="004B7E72">
        <w:rPr>
          <w:sz w:val="28"/>
          <w:szCs w:val="28"/>
        </w:rPr>
        <w:t>Бюджет муниципального округа Северное Медведково на 2020 год</w:t>
      </w:r>
    </w:p>
    <w:p w:rsidR="008B31A0" w:rsidRDefault="008B31A0" w:rsidP="008B31A0">
      <w:pPr>
        <w:ind w:right="-6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225"/>
        <w:gridCol w:w="1553"/>
      </w:tblGrid>
      <w:tr w:rsidR="008B31A0" w:rsidTr="00AF7B19">
        <w:tc>
          <w:tcPr>
            <w:tcW w:w="567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 w:rsidRPr="008B31A0">
              <w:rPr>
                <w:sz w:val="26"/>
                <w:szCs w:val="26"/>
              </w:rPr>
              <w:t>№</w:t>
            </w:r>
          </w:p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 w:rsidRPr="008B31A0">
              <w:rPr>
                <w:sz w:val="26"/>
                <w:szCs w:val="26"/>
              </w:rPr>
              <w:t>п/п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3" w:type="dxa"/>
          </w:tcPr>
          <w:p w:rsidR="008B31A0" w:rsidRPr="008B31A0" w:rsidRDefault="008B31A0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</w:tr>
      <w:tr w:rsidR="008B31A0" w:rsidTr="00AF7B19">
        <w:tc>
          <w:tcPr>
            <w:tcW w:w="9345" w:type="dxa"/>
            <w:gridSpan w:val="3"/>
          </w:tcPr>
          <w:p w:rsidR="008B31A0" w:rsidRPr="00AF7B19" w:rsidRDefault="008B31A0" w:rsidP="008B31A0">
            <w:pPr>
              <w:ind w:right="-6"/>
              <w:jc w:val="center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Участие в городских праздниках, организация и проведение местных праздничных мероприятий</w:t>
            </w:r>
          </w:p>
        </w:tc>
      </w:tr>
      <w:tr w:rsidR="008B31A0" w:rsidTr="00AF7B19">
        <w:tc>
          <w:tcPr>
            <w:tcW w:w="567" w:type="dxa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78" w:type="dxa"/>
            <w:gridSpan w:val="2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8"/>
                <w:szCs w:val="28"/>
              </w:rPr>
              <w:t>Городские праздники</w:t>
            </w:r>
          </w:p>
        </w:tc>
      </w:tr>
      <w:tr w:rsidR="008B31A0" w:rsidTr="00AF7B19">
        <w:tc>
          <w:tcPr>
            <w:tcW w:w="567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Медведковская</w:t>
            </w:r>
            <w:proofErr w:type="spellEnd"/>
            <w:r>
              <w:rPr>
                <w:sz w:val="28"/>
                <w:szCs w:val="28"/>
              </w:rPr>
              <w:t xml:space="preserve"> масленица!»</w:t>
            </w:r>
          </w:p>
        </w:tc>
        <w:tc>
          <w:tcPr>
            <w:tcW w:w="1553" w:type="dxa"/>
          </w:tcPr>
          <w:p w:rsidR="008B31A0" w:rsidRPr="008B31A0" w:rsidRDefault="003C67E5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8B31A0">
              <w:rPr>
                <w:sz w:val="26"/>
                <w:szCs w:val="26"/>
              </w:rPr>
              <w:t>евраль</w:t>
            </w:r>
          </w:p>
        </w:tc>
      </w:tr>
      <w:tr w:rsidR="008B31A0" w:rsidTr="00AF7B19">
        <w:tc>
          <w:tcPr>
            <w:tcW w:w="567" w:type="dxa"/>
          </w:tcPr>
          <w:p w:rsidR="008B31A0" w:rsidRPr="008B31A0" w:rsidRDefault="008B31A0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F7B19">
              <w:rPr>
                <w:sz w:val="26"/>
                <w:szCs w:val="26"/>
              </w:rPr>
              <w:t>2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Праздничное</w:t>
            </w:r>
            <w:r w:rsidRPr="004B7E72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оприятие «Медведково встречает Новый год!» (4</w:t>
            </w:r>
            <w:r w:rsidRPr="004B7E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мероприятия)</w:t>
            </w:r>
          </w:p>
        </w:tc>
        <w:tc>
          <w:tcPr>
            <w:tcW w:w="1553" w:type="dxa"/>
          </w:tcPr>
          <w:p w:rsidR="008B31A0" w:rsidRPr="008B31A0" w:rsidRDefault="003C67E5" w:rsidP="008B31A0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8B31A0">
              <w:rPr>
                <w:sz w:val="26"/>
                <w:szCs w:val="26"/>
              </w:rPr>
              <w:t>екабрь</w:t>
            </w:r>
          </w:p>
        </w:tc>
      </w:tr>
      <w:tr w:rsidR="008B31A0" w:rsidTr="00AF7B19">
        <w:tc>
          <w:tcPr>
            <w:tcW w:w="567" w:type="dxa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778" w:type="dxa"/>
            <w:gridSpan w:val="2"/>
          </w:tcPr>
          <w:p w:rsidR="008B31A0" w:rsidRPr="00AF7B19" w:rsidRDefault="008B31A0" w:rsidP="008B31A0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AF7B19">
              <w:rPr>
                <w:b/>
                <w:sz w:val="26"/>
                <w:szCs w:val="26"/>
              </w:rPr>
              <w:t>Местные праздничные мероприятия</w:t>
            </w:r>
          </w:p>
        </w:tc>
      </w:tr>
      <w:tr w:rsidR="008B31A0" w:rsidTr="00AF7B19">
        <w:tc>
          <w:tcPr>
            <w:tcW w:w="567" w:type="dxa"/>
          </w:tcPr>
          <w:p w:rsid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225" w:type="dxa"/>
          </w:tcPr>
          <w:p w:rsidR="008B31A0" w:rsidRPr="008B31A0" w:rsidRDefault="008B31A0" w:rsidP="008B31A0">
            <w:pPr>
              <w:ind w:right="-6"/>
              <w:jc w:val="both"/>
              <w:rPr>
                <w:sz w:val="26"/>
                <w:szCs w:val="26"/>
              </w:rPr>
            </w:pPr>
            <w:r w:rsidRPr="004B7E72">
              <w:rPr>
                <w:sz w:val="28"/>
                <w:szCs w:val="28"/>
              </w:rPr>
              <w:t>Праздник двора, посвященный открытию катков в районе Северно</w:t>
            </w:r>
            <w:r>
              <w:rPr>
                <w:sz w:val="28"/>
                <w:szCs w:val="28"/>
              </w:rPr>
              <w:t>е Медведково «Выходи во двор!»</w:t>
            </w:r>
          </w:p>
        </w:tc>
        <w:tc>
          <w:tcPr>
            <w:tcW w:w="1553" w:type="dxa"/>
          </w:tcPr>
          <w:p w:rsidR="008B31A0" w:rsidRPr="008B31A0" w:rsidRDefault="008B31A0" w:rsidP="00AF7B19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225" w:type="dxa"/>
          </w:tcPr>
          <w:p w:rsidR="00AF7B19" w:rsidRPr="00AF7B19" w:rsidRDefault="001A1C22" w:rsidP="00AF7B1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Адресное поздравление жителей муниципального округа Северное Медведково с Новым годом.</w:t>
            </w:r>
          </w:p>
        </w:tc>
        <w:tc>
          <w:tcPr>
            <w:tcW w:w="1553" w:type="dxa"/>
          </w:tcPr>
          <w:p w:rsidR="00AF7B19" w:rsidRPr="008B31A0" w:rsidRDefault="003C67E5" w:rsidP="00AF7B19">
            <w:pPr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F7B19">
              <w:rPr>
                <w:sz w:val="26"/>
                <w:szCs w:val="26"/>
              </w:rPr>
              <w:t xml:space="preserve">екабрь </w:t>
            </w:r>
          </w:p>
        </w:tc>
      </w:tr>
      <w:tr w:rsidR="008B31A0" w:rsidTr="00AF7B19">
        <w:tc>
          <w:tcPr>
            <w:tcW w:w="567" w:type="dxa"/>
          </w:tcPr>
          <w:p w:rsidR="008B31A0" w:rsidRDefault="00AF7B19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225" w:type="dxa"/>
          </w:tcPr>
          <w:p w:rsidR="008B31A0" w:rsidRPr="004B7E72" w:rsidRDefault="008B31A0" w:rsidP="008B31A0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Праздничное мероприятие «Мои года – мое богатство!», посвященное Дню старшего поколения.</w:t>
            </w:r>
          </w:p>
        </w:tc>
        <w:tc>
          <w:tcPr>
            <w:tcW w:w="1553" w:type="dxa"/>
          </w:tcPr>
          <w:p w:rsidR="008B31A0" w:rsidRPr="003C67E5" w:rsidRDefault="008B31A0" w:rsidP="00AF7B19">
            <w:pPr>
              <w:spacing w:line="360" w:lineRule="auto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октябрь</w:t>
            </w:r>
          </w:p>
        </w:tc>
      </w:tr>
      <w:tr w:rsidR="008B31A0" w:rsidTr="00AF7B19">
        <w:tc>
          <w:tcPr>
            <w:tcW w:w="567" w:type="dxa"/>
          </w:tcPr>
          <w:p w:rsidR="008B31A0" w:rsidRDefault="00AF7B19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7225" w:type="dxa"/>
          </w:tcPr>
          <w:p w:rsidR="008B31A0" w:rsidRPr="004B7E72" w:rsidRDefault="008B31A0" w:rsidP="008B31A0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День защиты детей: выездное мероприятие для детей и ро</w:t>
            </w:r>
            <w:r>
              <w:rPr>
                <w:sz w:val="28"/>
                <w:szCs w:val="28"/>
              </w:rPr>
              <w:t xml:space="preserve">дителей МО Северное Медведково </w:t>
            </w:r>
          </w:p>
        </w:tc>
        <w:tc>
          <w:tcPr>
            <w:tcW w:w="1553" w:type="dxa"/>
          </w:tcPr>
          <w:p w:rsidR="008B31A0" w:rsidRPr="003C67E5" w:rsidRDefault="008B31A0" w:rsidP="00AF7B19">
            <w:pPr>
              <w:spacing w:line="360" w:lineRule="auto"/>
              <w:ind w:right="-6"/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июнь</w:t>
            </w:r>
          </w:p>
        </w:tc>
      </w:tr>
      <w:tr w:rsidR="008B31A0" w:rsidTr="00AF7B19">
        <w:tc>
          <w:tcPr>
            <w:tcW w:w="567" w:type="dxa"/>
          </w:tcPr>
          <w:p w:rsidR="008B31A0" w:rsidRDefault="00AF7B19" w:rsidP="008B31A0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225" w:type="dxa"/>
          </w:tcPr>
          <w:p w:rsidR="008B31A0" w:rsidRPr="004B7E72" w:rsidRDefault="008B31A0" w:rsidP="008B31A0">
            <w:pPr>
              <w:ind w:right="-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двора</w:t>
            </w:r>
            <w:r w:rsidRPr="004B7E72">
              <w:rPr>
                <w:sz w:val="28"/>
                <w:szCs w:val="28"/>
              </w:rPr>
              <w:t xml:space="preserve"> «Мой ра</w:t>
            </w:r>
            <w:r>
              <w:rPr>
                <w:sz w:val="28"/>
                <w:szCs w:val="28"/>
              </w:rPr>
              <w:t>йон-Северное Медведково!» (3 мероприятия)</w:t>
            </w:r>
          </w:p>
        </w:tc>
        <w:tc>
          <w:tcPr>
            <w:tcW w:w="1553" w:type="dxa"/>
          </w:tcPr>
          <w:p w:rsidR="004F6102" w:rsidRDefault="008B31A0" w:rsidP="00AF7B19">
            <w:pPr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август/</w:t>
            </w:r>
          </w:p>
          <w:p w:rsidR="008B31A0" w:rsidRPr="003C67E5" w:rsidRDefault="008B31A0" w:rsidP="00AF7B19">
            <w:pPr>
              <w:contextualSpacing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сентябрь</w:t>
            </w:r>
          </w:p>
        </w:tc>
      </w:tr>
      <w:tr w:rsidR="00AF7B19" w:rsidTr="00AF7B19">
        <w:tc>
          <w:tcPr>
            <w:tcW w:w="9345" w:type="dxa"/>
            <w:gridSpan w:val="3"/>
          </w:tcPr>
          <w:p w:rsidR="00AF7B19" w:rsidRPr="00AF7B19" w:rsidRDefault="00AF7B19" w:rsidP="00AF7B1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F7B19">
              <w:rPr>
                <w:b/>
                <w:sz w:val="28"/>
                <w:szCs w:val="28"/>
              </w:rPr>
              <w:t>Военно-патриотическое воспитание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Выездн</w:t>
            </w:r>
            <w:r>
              <w:rPr>
                <w:sz w:val="28"/>
                <w:szCs w:val="28"/>
              </w:rPr>
              <w:t>ое мероприятие в одну из воинских</w:t>
            </w:r>
            <w:r w:rsidR="004F6102">
              <w:rPr>
                <w:sz w:val="28"/>
                <w:szCs w:val="28"/>
              </w:rPr>
              <w:t xml:space="preserve"> частей Московского гарнизона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октябрь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Спортивный праздник «Лучшая иг</w:t>
            </w:r>
            <w:r w:rsidR="004F6102">
              <w:rPr>
                <w:sz w:val="28"/>
                <w:szCs w:val="28"/>
              </w:rPr>
              <w:t>ра с мячом» (выставочный матч)</w:t>
            </w:r>
          </w:p>
        </w:tc>
        <w:tc>
          <w:tcPr>
            <w:tcW w:w="1553" w:type="dxa"/>
          </w:tcPr>
          <w:p w:rsidR="004F6102" w:rsidRDefault="004F6102" w:rsidP="004F6102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AF7B19" w:rsidRPr="003C67E5">
              <w:rPr>
                <w:sz w:val="26"/>
                <w:szCs w:val="26"/>
              </w:rPr>
              <w:t>вгуст/</w:t>
            </w:r>
          </w:p>
          <w:p w:rsidR="00AF7B19" w:rsidRPr="003C67E5" w:rsidRDefault="00AF7B19" w:rsidP="004F6102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сентябрь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Армейские игры для допризывной молодежи МО Северное Медведково. </w:t>
            </w:r>
            <w:r>
              <w:rPr>
                <w:sz w:val="28"/>
                <w:szCs w:val="28"/>
              </w:rPr>
              <w:t>(</w:t>
            </w:r>
            <w:r w:rsidRPr="004B7E72">
              <w:rPr>
                <w:i/>
                <w:sz w:val="28"/>
                <w:szCs w:val="28"/>
              </w:rPr>
              <w:t>Сдача нормативов по военно-спортивным испытаниям + соревнован</w:t>
            </w:r>
            <w:r>
              <w:rPr>
                <w:i/>
                <w:sz w:val="28"/>
                <w:szCs w:val="28"/>
              </w:rPr>
              <w:t>ия по пейнтболу на общий зачет.)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spacing w:line="360" w:lineRule="auto"/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апрель</w:t>
            </w:r>
          </w:p>
        </w:tc>
      </w:tr>
      <w:tr w:rsidR="00AF7B19" w:rsidTr="00AF7B19">
        <w:tc>
          <w:tcPr>
            <w:tcW w:w="9345" w:type="dxa"/>
            <w:gridSpan w:val="3"/>
          </w:tcPr>
          <w:p w:rsidR="00AF7B19" w:rsidRDefault="00AF7B19" w:rsidP="00AF7B19">
            <w:pPr>
              <w:contextualSpacing/>
              <w:jc w:val="center"/>
              <w:rPr>
                <w:sz w:val="28"/>
                <w:szCs w:val="28"/>
              </w:rPr>
            </w:pPr>
            <w:r w:rsidRPr="0074671C">
              <w:rPr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25" w:type="dxa"/>
          </w:tcPr>
          <w:p w:rsidR="00AF7B19" w:rsidRPr="00981DAD" w:rsidRDefault="00AF7B19" w:rsidP="00AF7B19">
            <w:pPr>
              <w:ind w:right="-6"/>
              <w:jc w:val="both"/>
              <w:rPr>
                <w:i/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 xml:space="preserve">Выездное мероприятие, посвященное изучению культурного наследия России (3 мероприятия). </w:t>
            </w:r>
            <w:r w:rsidRPr="004B7E72">
              <w:rPr>
                <w:i/>
                <w:sz w:val="28"/>
                <w:szCs w:val="28"/>
              </w:rPr>
              <w:t xml:space="preserve">«Музей усадьба </w:t>
            </w:r>
            <w:proofErr w:type="spellStart"/>
            <w:r w:rsidRPr="004B7E72">
              <w:rPr>
                <w:i/>
                <w:sz w:val="28"/>
                <w:szCs w:val="28"/>
              </w:rPr>
              <w:t>Мураново</w:t>
            </w:r>
            <w:proofErr w:type="spellEnd"/>
            <w:r w:rsidRPr="004B7E72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сентябрь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25" w:type="dxa"/>
          </w:tcPr>
          <w:p w:rsidR="00AF7B19" w:rsidRPr="004B7E72" w:rsidRDefault="00AF7B19" w:rsidP="00AF7B19">
            <w:pPr>
              <w:ind w:right="-6"/>
              <w:jc w:val="both"/>
              <w:rPr>
                <w:sz w:val="28"/>
                <w:szCs w:val="28"/>
              </w:rPr>
            </w:pPr>
            <w:r w:rsidRPr="004B7E72">
              <w:rPr>
                <w:sz w:val="28"/>
                <w:szCs w:val="28"/>
              </w:rPr>
              <w:t>Выездное мероприятие по местам боевой славы в честь 75-ой годовщины Победы в Великой Отечественной войне для жителей муниципального округа Северное Медведково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ind w:right="-6"/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апрель</w:t>
            </w:r>
          </w:p>
        </w:tc>
      </w:tr>
      <w:tr w:rsidR="00AF7B19" w:rsidTr="00AF7B19">
        <w:tc>
          <w:tcPr>
            <w:tcW w:w="9345" w:type="dxa"/>
            <w:gridSpan w:val="3"/>
            <w:vAlign w:val="center"/>
          </w:tcPr>
          <w:p w:rsidR="00AF7B19" w:rsidRDefault="00AF7B19" w:rsidP="00AF7B19">
            <w:pPr>
              <w:contextualSpacing/>
              <w:jc w:val="center"/>
              <w:rPr>
                <w:sz w:val="28"/>
                <w:szCs w:val="28"/>
              </w:rPr>
            </w:pPr>
            <w:r w:rsidRPr="0074671C">
              <w:rPr>
                <w:b/>
                <w:sz w:val="28"/>
                <w:szCs w:val="28"/>
              </w:rPr>
              <w:t>Участие в городской программе «Марафон Победы» посвященной празднованию 75-ой годовщины Победы в Великой Отечественной войне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25" w:type="dxa"/>
          </w:tcPr>
          <w:p w:rsidR="00AF7B19" w:rsidRPr="00D00BEF" w:rsidRDefault="00AF7B19" w:rsidP="00AF7B19">
            <w:pPr>
              <w:rPr>
                <w:sz w:val="28"/>
                <w:szCs w:val="28"/>
              </w:rPr>
            </w:pPr>
            <w:r w:rsidRPr="0051497E">
              <w:rPr>
                <w:sz w:val="28"/>
                <w:szCs w:val="28"/>
              </w:rPr>
              <w:t>Открытый фестиваль</w:t>
            </w:r>
            <w:r>
              <w:rPr>
                <w:sz w:val="28"/>
                <w:szCs w:val="28"/>
              </w:rPr>
              <w:t xml:space="preserve"> творчества </w:t>
            </w:r>
            <w:r w:rsidRPr="0051497E">
              <w:rPr>
                <w:sz w:val="28"/>
                <w:szCs w:val="28"/>
              </w:rPr>
              <w:t>среди жителей МО Северное Медведково «Мы помним, мы гордимся!»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апрель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25" w:type="dxa"/>
          </w:tcPr>
          <w:p w:rsidR="00AF7B19" w:rsidRPr="00D00BEF" w:rsidRDefault="00AF7B19" w:rsidP="00AF7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0BEF">
              <w:rPr>
                <w:sz w:val="28"/>
                <w:szCs w:val="28"/>
              </w:rPr>
              <w:t>оздравление ветер</w:t>
            </w:r>
            <w:r>
              <w:rPr>
                <w:sz w:val="28"/>
                <w:szCs w:val="28"/>
              </w:rPr>
              <w:t>анов Вели</w:t>
            </w:r>
            <w:r w:rsidR="004F6102">
              <w:rPr>
                <w:sz w:val="28"/>
                <w:szCs w:val="28"/>
              </w:rPr>
              <w:t>кой Отечественной войны на дому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май</w:t>
            </w:r>
          </w:p>
        </w:tc>
      </w:tr>
      <w:tr w:rsidR="00AF7B19" w:rsidTr="00AF7B19">
        <w:tc>
          <w:tcPr>
            <w:tcW w:w="567" w:type="dxa"/>
          </w:tcPr>
          <w:p w:rsidR="00AF7B19" w:rsidRDefault="00AF7B19" w:rsidP="00AF7B19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25" w:type="dxa"/>
          </w:tcPr>
          <w:p w:rsidR="00AF7B19" w:rsidRPr="00D00BEF" w:rsidRDefault="00AF7B19" w:rsidP="00AF7B19">
            <w:pPr>
              <w:rPr>
                <w:sz w:val="28"/>
                <w:szCs w:val="28"/>
              </w:rPr>
            </w:pPr>
            <w:r w:rsidRPr="00D00BEF">
              <w:rPr>
                <w:sz w:val="28"/>
                <w:szCs w:val="28"/>
              </w:rPr>
              <w:t>Традиционный Митинг</w:t>
            </w:r>
            <w:r>
              <w:rPr>
                <w:sz w:val="28"/>
                <w:szCs w:val="28"/>
              </w:rPr>
              <w:t xml:space="preserve"> в сквере 50-летия ВЛКСМ</w:t>
            </w:r>
            <w:r w:rsidRPr="00D00BEF">
              <w:rPr>
                <w:sz w:val="28"/>
                <w:szCs w:val="28"/>
              </w:rPr>
              <w:t xml:space="preserve"> у мемориала «Скорбящая мать»</w:t>
            </w:r>
          </w:p>
        </w:tc>
        <w:tc>
          <w:tcPr>
            <w:tcW w:w="1553" w:type="dxa"/>
          </w:tcPr>
          <w:p w:rsidR="00AF7B19" w:rsidRPr="003C67E5" w:rsidRDefault="00AF7B19" w:rsidP="00AF7B19">
            <w:pPr>
              <w:jc w:val="center"/>
              <w:rPr>
                <w:sz w:val="26"/>
                <w:szCs w:val="26"/>
              </w:rPr>
            </w:pPr>
            <w:r w:rsidRPr="003C67E5">
              <w:rPr>
                <w:sz w:val="26"/>
                <w:szCs w:val="26"/>
              </w:rPr>
              <w:t>июнь</w:t>
            </w:r>
          </w:p>
        </w:tc>
      </w:tr>
    </w:tbl>
    <w:p w:rsidR="008B31A0" w:rsidRPr="004B7E72" w:rsidRDefault="008B31A0" w:rsidP="008B31A0">
      <w:pPr>
        <w:ind w:right="-6"/>
        <w:jc w:val="both"/>
        <w:rPr>
          <w:b/>
          <w:sz w:val="28"/>
          <w:szCs w:val="28"/>
        </w:rPr>
      </w:pPr>
    </w:p>
    <w:p w:rsidR="008B31A0" w:rsidRPr="004B7E72" w:rsidRDefault="008B31A0" w:rsidP="008B31A0">
      <w:pPr>
        <w:ind w:right="-6"/>
        <w:jc w:val="both"/>
        <w:rPr>
          <w:b/>
          <w:sz w:val="28"/>
          <w:szCs w:val="28"/>
        </w:rPr>
      </w:pPr>
    </w:p>
    <w:sectPr w:rsidR="008B31A0" w:rsidRPr="004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5414"/>
    <w:multiLevelType w:val="hybridMultilevel"/>
    <w:tmpl w:val="7E4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77894"/>
    <w:multiLevelType w:val="hybridMultilevel"/>
    <w:tmpl w:val="2BCA51DA"/>
    <w:lvl w:ilvl="0" w:tplc="22B0FC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2"/>
    <w:rsid w:val="000A1B12"/>
    <w:rsid w:val="001A1C22"/>
    <w:rsid w:val="003C67E5"/>
    <w:rsid w:val="0044608E"/>
    <w:rsid w:val="004F6102"/>
    <w:rsid w:val="006F75CA"/>
    <w:rsid w:val="008B31A0"/>
    <w:rsid w:val="00AF7B19"/>
    <w:rsid w:val="00F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F31C-9A4E-481D-ACD2-99C5AB6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1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A1B12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0A1B12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B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32FB-DB31-4744-8E93-58B8A473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4</cp:revision>
  <dcterms:created xsi:type="dcterms:W3CDTF">2020-10-06T10:50:00Z</dcterms:created>
  <dcterms:modified xsi:type="dcterms:W3CDTF">2020-10-16T12:30:00Z</dcterms:modified>
</cp:coreProperties>
</file>