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E5" w:rsidRPr="007856E5" w:rsidRDefault="007856E5" w:rsidP="007856E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85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7856E5" w:rsidRPr="007856E5" w:rsidRDefault="007856E5" w:rsidP="007856E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5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7856E5" w:rsidRPr="007856E5" w:rsidRDefault="007856E5" w:rsidP="007856E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5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СЕВЕРНОЕ МЕДВЕДКОВО</w:t>
      </w:r>
    </w:p>
    <w:p w:rsidR="007856E5" w:rsidRPr="007856E5" w:rsidRDefault="007856E5" w:rsidP="007856E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56E5" w:rsidRPr="007856E5" w:rsidRDefault="007856E5" w:rsidP="007856E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5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0AC5" w:rsidRPr="007856E5" w:rsidRDefault="008C0AC5" w:rsidP="007856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0C" w:rsidRPr="007856E5" w:rsidRDefault="007856E5" w:rsidP="007856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56E5">
        <w:rPr>
          <w:rFonts w:ascii="Times New Roman" w:hAnsi="Times New Roman" w:cs="Times New Roman"/>
          <w:b/>
          <w:sz w:val="28"/>
          <w:szCs w:val="28"/>
        </w:rPr>
        <w:t>14.03.2017                                  № 4/9 –СД</w:t>
      </w:r>
    </w:p>
    <w:p w:rsidR="00EB2B1F" w:rsidRPr="007856E5" w:rsidRDefault="00EB2B1F" w:rsidP="007856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5C4" w:rsidRPr="007856E5" w:rsidRDefault="001505C4" w:rsidP="007856E5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856E5">
        <w:rPr>
          <w:rFonts w:ascii="Times New Roman" w:hAnsi="Times New Roman" w:cs="Times New Roman"/>
          <w:sz w:val="28"/>
          <w:szCs w:val="28"/>
        </w:rPr>
        <w:t xml:space="preserve"> </w:t>
      </w:r>
      <w:r w:rsidRPr="0078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целевом взносе в Ассоциацию              </w:t>
      </w:r>
      <w:proofErr w:type="gramStart"/>
      <w:r w:rsidRPr="0078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78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муниципальных образований города Москвы» на выпуск                  (издание) бюллетеня «Московский муниципальный вестник» на 2017 год</w:t>
      </w:r>
      <w:r w:rsidRPr="007856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5C4" w:rsidRPr="007856E5" w:rsidRDefault="001505C4" w:rsidP="007856E5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C4" w:rsidRPr="007856E5" w:rsidRDefault="001505C4" w:rsidP="00785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856E5" w:rsidRPr="007856E5">
        <w:rPr>
          <w:rFonts w:ascii="Times New Roman" w:hAnsi="Times New Roman" w:cs="Times New Roman"/>
          <w:sz w:val="28"/>
          <w:szCs w:val="28"/>
          <w:lang w:eastAsia="ru-RU"/>
        </w:rPr>
        <w:t>соответствии со</w:t>
      </w: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5.1 Закона города Москвы </w:t>
      </w:r>
      <w:r w:rsidR="007856E5" w:rsidRPr="007856E5">
        <w:rPr>
          <w:rFonts w:ascii="Times New Roman" w:hAnsi="Times New Roman" w:cs="Times New Roman"/>
          <w:sz w:val="28"/>
          <w:szCs w:val="28"/>
          <w:lang w:eastAsia="ru-RU"/>
        </w:rPr>
        <w:t>от 06</w:t>
      </w: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2002 </w:t>
      </w:r>
      <w:r w:rsidR="007856E5" w:rsidRPr="007856E5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 56 «Об организации местного самоуправления в городе Москве» и </w:t>
      </w:r>
      <w:r w:rsidR="007856E5"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856E5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Президиума </w:t>
      </w:r>
      <w:r w:rsidR="007856E5" w:rsidRPr="007856E5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города </w:t>
      </w:r>
      <w:r w:rsidR="007856E5" w:rsidRPr="007856E5">
        <w:rPr>
          <w:rFonts w:ascii="Times New Roman" w:hAnsi="Times New Roman" w:cs="Times New Roman"/>
          <w:sz w:val="28"/>
          <w:szCs w:val="28"/>
          <w:lang w:eastAsia="ru-RU"/>
        </w:rPr>
        <w:t>Москвы от</w:t>
      </w: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 06 декабря 2016 года «Об установлении размера и порядка уплаты целевого взноса на реализацию целевой программы «Реализация отдельных мероприятий по выпуску (изданию) бюллетеня «Московский муниципальный вестник» на 2017 год»,</w:t>
      </w:r>
      <w:r w:rsidR="00785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56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="007856E5">
        <w:rPr>
          <w:rFonts w:ascii="Times New Roman" w:hAnsi="Times New Roman" w:cs="Times New Roman"/>
          <w:b/>
          <w:sz w:val="28"/>
          <w:szCs w:val="28"/>
          <w:lang w:eastAsia="ru-RU"/>
        </w:rPr>
        <w:t>Северное Медведково</w:t>
      </w:r>
      <w:r w:rsidRPr="007856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7856E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05C4" w:rsidRPr="007856E5" w:rsidRDefault="001505C4" w:rsidP="00785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1. Поручить аппарату Совета депутатов муниципального округа </w:t>
      </w:r>
      <w:r w:rsidR="007856E5">
        <w:rPr>
          <w:rFonts w:ascii="Times New Roman" w:hAnsi="Times New Roman" w:cs="Times New Roman"/>
          <w:sz w:val="28"/>
          <w:szCs w:val="28"/>
          <w:lang w:eastAsia="ru-RU"/>
        </w:rPr>
        <w:t>Северное Медведково</w:t>
      </w: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произвести оплату целевого взноса в Ассоциацию «Совет муниципальных образований города Москвы» на выпуск (издание) бюллетеня «Московский муниципальный вестник» на 2017 году в размере </w:t>
      </w:r>
      <w:r w:rsidRPr="007856E5">
        <w:rPr>
          <w:rFonts w:ascii="Times New Roman" w:hAnsi="Times New Roman" w:cs="Times New Roman"/>
          <w:b/>
          <w:sz w:val="28"/>
          <w:szCs w:val="28"/>
          <w:lang w:eastAsia="ru-RU"/>
        </w:rPr>
        <w:t>40000 (</w:t>
      </w:r>
      <w:r w:rsidR="007856E5" w:rsidRPr="007856E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7856E5">
        <w:rPr>
          <w:rFonts w:ascii="Times New Roman" w:hAnsi="Times New Roman" w:cs="Times New Roman"/>
          <w:b/>
          <w:sz w:val="28"/>
          <w:szCs w:val="28"/>
          <w:lang w:eastAsia="ru-RU"/>
        </w:rPr>
        <w:t>орок</w:t>
      </w:r>
      <w:r w:rsidR="007856E5" w:rsidRPr="007856E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7856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тысяч) рублей</w:t>
      </w:r>
      <w:r w:rsidR="007856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00 коп</w:t>
      </w:r>
      <w:r w:rsidRPr="007856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56E5" w:rsidRDefault="001505C4" w:rsidP="00785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7856E5">
        <w:rPr>
          <w:rFonts w:ascii="Times New Roman" w:hAnsi="Times New Roman" w:cs="Times New Roman"/>
          <w:sz w:val="28"/>
          <w:szCs w:val="28"/>
          <w:lang w:eastAsia="ru-RU"/>
        </w:rPr>
        <w:t>Северное Медведково</w:t>
      </w: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7856E5" w:rsidRDefault="007856E5" w:rsidP="00785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6E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7856E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7856E5" w:rsidRPr="007856E5" w:rsidRDefault="007856E5" w:rsidP="00785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6E5" w:rsidRPr="007856E5" w:rsidRDefault="007856E5" w:rsidP="007856E5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7856E5" w:rsidRPr="007856E5" w:rsidTr="00EA5502">
        <w:tc>
          <w:tcPr>
            <w:tcW w:w="4695" w:type="dxa"/>
            <w:hideMark/>
          </w:tcPr>
          <w:p w:rsidR="007856E5" w:rsidRPr="007856E5" w:rsidRDefault="007856E5" w:rsidP="00EA5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856E5" w:rsidRPr="007856E5" w:rsidRDefault="007856E5" w:rsidP="00EA5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660" w:type="dxa"/>
          </w:tcPr>
          <w:p w:rsidR="007856E5" w:rsidRPr="007856E5" w:rsidRDefault="007856E5" w:rsidP="00EA55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7856E5">
              <w:rPr>
                <w:rFonts w:ascii="Times New Roman" w:hAnsi="Times New Roman" w:cs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1505C4" w:rsidRPr="007856E5" w:rsidRDefault="001505C4" w:rsidP="007856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505C4" w:rsidRPr="007856E5" w:rsidSect="00785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 w15:restartNumberingAfterBreak="0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 w15:restartNumberingAfterBreak="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 w15:restartNumberingAfterBreak="0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3"/>
    <w:rsid w:val="0015050C"/>
    <w:rsid w:val="001505C4"/>
    <w:rsid w:val="00154E02"/>
    <w:rsid w:val="001A18FD"/>
    <w:rsid w:val="002B61C5"/>
    <w:rsid w:val="003563EE"/>
    <w:rsid w:val="004914FB"/>
    <w:rsid w:val="004B6A71"/>
    <w:rsid w:val="00576781"/>
    <w:rsid w:val="00645CB4"/>
    <w:rsid w:val="006C6EC3"/>
    <w:rsid w:val="00755303"/>
    <w:rsid w:val="007856E5"/>
    <w:rsid w:val="00791FF4"/>
    <w:rsid w:val="007E14B7"/>
    <w:rsid w:val="008C0AC5"/>
    <w:rsid w:val="008E1DD6"/>
    <w:rsid w:val="008F192E"/>
    <w:rsid w:val="00C20055"/>
    <w:rsid w:val="00CA6E94"/>
    <w:rsid w:val="00CC31B2"/>
    <w:rsid w:val="00D662A5"/>
    <w:rsid w:val="00D67763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64ED-2C89-4AEC-AD02-256C6F7D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aliases w:val="Знак"/>
    <w:basedOn w:val="a"/>
    <w:link w:val="af8"/>
    <w:rsid w:val="007856E5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aliases w:val="Знак Знак"/>
    <w:basedOn w:val="a0"/>
    <w:link w:val="af7"/>
    <w:rsid w:val="007856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hp</cp:lastModifiedBy>
  <cp:revision>2</cp:revision>
  <cp:lastPrinted>2016-06-09T08:18:00Z</cp:lastPrinted>
  <dcterms:created xsi:type="dcterms:W3CDTF">2017-03-15T07:34:00Z</dcterms:created>
  <dcterms:modified xsi:type="dcterms:W3CDTF">2017-03-15T07:34:00Z</dcterms:modified>
</cp:coreProperties>
</file>